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D7CD2" w14:textId="0394DDA1" w:rsidR="002E72F9" w:rsidRDefault="00404C59" w:rsidP="00404C59">
      <w:pPr>
        <w:jc w:val="center"/>
        <w:rPr>
          <w:b/>
          <w:bCs/>
          <w:sz w:val="32"/>
          <w:szCs w:val="32"/>
        </w:rPr>
      </w:pPr>
      <w:r>
        <w:rPr>
          <w:b/>
          <w:bCs/>
          <w:sz w:val="32"/>
          <w:szCs w:val="32"/>
        </w:rPr>
        <w:t>TOWN OF LANGDON</w:t>
      </w:r>
    </w:p>
    <w:p w14:paraId="06797DBA" w14:textId="49122996" w:rsidR="00404C59" w:rsidRDefault="00404C59" w:rsidP="00404C59">
      <w:pPr>
        <w:jc w:val="center"/>
        <w:rPr>
          <w:b/>
          <w:bCs/>
          <w:sz w:val="32"/>
          <w:szCs w:val="32"/>
        </w:rPr>
      </w:pPr>
      <w:r>
        <w:rPr>
          <w:b/>
          <w:bCs/>
          <w:sz w:val="32"/>
          <w:szCs w:val="32"/>
        </w:rPr>
        <w:t>APPROVED SELECT BOARD MINUTES</w:t>
      </w:r>
    </w:p>
    <w:p w14:paraId="15E54CEC" w14:textId="4C7541DF" w:rsidR="00404C59" w:rsidRDefault="0034628C" w:rsidP="0034628C">
      <w:pPr>
        <w:jc w:val="center"/>
        <w:rPr>
          <w:b/>
          <w:bCs/>
          <w:sz w:val="32"/>
          <w:szCs w:val="32"/>
        </w:rPr>
      </w:pPr>
      <w:r>
        <w:rPr>
          <w:b/>
          <w:bCs/>
          <w:sz w:val="32"/>
          <w:szCs w:val="32"/>
        </w:rPr>
        <w:t>April 15</w:t>
      </w:r>
      <w:r w:rsidRPr="0034628C">
        <w:rPr>
          <w:b/>
          <w:bCs/>
          <w:sz w:val="32"/>
          <w:szCs w:val="32"/>
          <w:vertAlign w:val="superscript"/>
        </w:rPr>
        <w:t>th</w:t>
      </w:r>
      <w:r w:rsidR="00404C59">
        <w:rPr>
          <w:b/>
          <w:bCs/>
          <w:sz w:val="32"/>
          <w:szCs w:val="32"/>
        </w:rPr>
        <w:t>, 2024</w:t>
      </w:r>
    </w:p>
    <w:p w14:paraId="4F8209FD" w14:textId="36640A22" w:rsidR="00404C59" w:rsidRDefault="00404C59" w:rsidP="00404C59">
      <w:pPr>
        <w:rPr>
          <w:b/>
          <w:bCs/>
          <w:sz w:val="24"/>
          <w:szCs w:val="24"/>
        </w:rPr>
      </w:pPr>
      <w:r>
        <w:rPr>
          <w:b/>
          <w:bCs/>
          <w:sz w:val="24"/>
          <w:szCs w:val="24"/>
        </w:rPr>
        <w:t xml:space="preserve">Meeting was called to order by </w:t>
      </w:r>
      <w:r w:rsidR="0070021A">
        <w:rPr>
          <w:b/>
          <w:bCs/>
          <w:sz w:val="24"/>
          <w:szCs w:val="24"/>
        </w:rPr>
        <w:t>Devin Gallagher</w:t>
      </w:r>
      <w:r>
        <w:rPr>
          <w:b/>
          <w:bCs/>
          <w:sz w:val="24"/>
          <w:szCs w:val="24"/>
        </w:rPr>
        <w:t xml:space="preserve"> at 7:</w:t>
      </w:r>
      <w:r w:rsidR="003A7EAD">
        <w:rPr>
          <w:b/>
          <w:bCs/>
          <w:sz w:val="24"/>
          <w:szCs w:val="24"/>
        </w:rPr>
        <w:t>0</w:t>
      </w:r>
      <w:r w:rsidR="0034628C">
        <w:rPr>
          <w:b/>
          <w:bCs/>
          <w:sz w:val="24"/>
          <w:szCs w:val="24"/>
        </w:rPr>
        <w:t>2</w:t>
      </w:r>
      <w:r>
        <w:rPr>
          <w:b/>
          <w:bCs/>
          <w:sz w:val="24"/>
          <w:szCs w:val="24"/>
        </w:rPr>
        <w:t xml:space="preserve"> pm</w:t>
      </w:r>
      <w:r w:rsidR="003A7EAD">
        <w:rPr>
          <w:b/>
          <w:bCs/>
          <w:sz w:val="24"/>
          <w:szCs w:val="24"/>
        </w:rPr>
        <w:t>.</w:t>
      </w:r>
    </w:p>
    <w:p w14:paraId="08E09F82" w14:textId="1203AB9D" w:rsidR="00404C59" w:rsidRDefault="00404C59" w:rsidP="00404C59">
      <w:pPr>
        <w:rPr>
          <w:b/>
          <w:bCs/>
          <w:sz w:val="24"/>
          <w:szCs w:val="24"/>
        </w:rPr>
      </w:pPr>
      <w:r>
        <w:rPr>
          <w:b/>
          <w:bCs/>
          <w:sz w:val="24"/>
          <w:szCs w:val="24"/>
        </w:rPr>
        <w:t>Present: Devin Gallagher</w:t>
      </w:r>
      <w:r w:rsidR="0034628C">
        <w:rPr>
          <w:b/>
          <w:bCs/>
          <w:sz w:val="24"/>
          <w:szCs w:val="24"/>
        </w:rPr>
        <w:t>,</w:t>
      </w:r>
      <w:r w:rsidR="003A7EAD">
        <w:rPr>
          <w:b/>
          <w:bCs/>
          <w:sz w:val="24"/>
          <w:szCs w:val="24"/>
        </w:rPr>
        <w:t xml:space="preserve"> Katie Gallagher</w:t>
      </w:r>
      <w:r w:rsidR="0034628C">
        <w:rPr>
          <w:b/>
          <w:bCs/>
          <w:sz w:val="24"/>
          <w:szCs w:val="24"/>
        </w:rPr>
        <w:t xml:space="preserve"> and </w:t>
      </w:r>
    </w:p>
    <w:p w14:paraId="0F8DC7C6" w14:textId="1E3D6AE6" w:rsidR="00404C59" w:rsidRDefault="00404C59" w:rsidP="00404C59">
      <w:pPr>
        <w:rPr>
          <w:b/>
          <w:bCs/>
          <w:sz w:val="24"/>
          <w:szCs w:val="24"/>
        </w:rPr>
      </w:pPr>
      <w:r>
        <w:rPr>
          <w:b/>
          <w:bCs/>
          <w:sz w:val="24"/>
          <w:szCs w:val="24"/>
        </w:rPr>
        <w:t xml:space="preserve">The Minutes of the meeting of </w:t>
      </w:r>
      <w:r w:rsidR="00AC3610">
        <w:rPr>
          <w:b/>
          <w:bCs/>
          <w:sz w:val="24"/>
          <w:szCs w:val="24"/>
        </w:rPr>
        <w:t xml:space="preserve">March </w:t>
      </w:r>
      <w:r w:rsidR="0034628C">
        <w:rPr>
          <w:b/>
          <w:bCs/>
          <w:sz w:val="24"/>
          <w:szCs w:val="24"/>
        </w:rPr>
        <w:t>25</w:t>
      </w:r>
      <w:r w:rsidR="00AC3610">
        <w:rPr>
          <w:b/>
          <w:bCs/>
          <w:sz w:val="24"/>
          <w:szCs w:val="24"/>
        </w:rPr>
        <w:t>th</w:t>
      </w:r>
      <w:r>
        <w:rPr>
          <w:b/>
          <w:bCs/>
          <w:sz w:val="24"/>
          <w:szCs w:val="24"/>
        </w:rPr>
        <w:t>, 2024 were unanimously</w:t>
      </w:r>
      <w:r w:rsidR="00AC3610">
        <w:rPr>
          <w:b/>
          <w:bCs/>
          <w:sz w:val="24"/>
          <w:szCs w:val="24"/>
        </w:rPr>
        <w:t xml:space="preserve"> with corrections</w:t>
      </w:r>
      <w:r w:rsidR="00D0652C">
        <w:rPr>
          <w:b/>
          <w:bCs/>
          <w:sz w:val="24"/>
          <w:szCs w:val="24"/>
        </w:rPr>
        <w:t xml:space="preserve">. </w:t>
      </w:r>
      <w:r>
        <w:rPr>
          <w:b/>
          <w:bCs/>
          <w:sz w:val="24"/>
          <w:szCs w:val="24"/>
        </w:rPr>
        <w:t>(</w:t>
      </w:r>
      <w:r w:rsidR="0034628C">
        <w:rPr>
          <w:b/>
          <w:bCs/>
          <w:sz w:val="24"/>
          <w:szCs w:val="24"/>
        </w:rPr>
        <w:t>Nate</w:t>
      </w:r>
      <w:r>
        <w:rPr>
          <w:b/>
          <w:bCs/>
          <w:sz w:val="24"/>
          <w:szCs w:val="24"/>
        </w:rPr>
        <w:t>/</w:t>
      </w:r>
      <w:r w:rsidR="0034628C">
        <w:rPr>
          <w:b/>
          <w:bCs/>
          <w:sz w:val="24"/>
          <w:szCs w:val="24"/>
        </w:rPr>
        <w:t>Katie</w:t>
      </w:r>
      <w:r w:rsidR="0070021A">
        <w:rPr>
          <w:b/>
          <w:bCs/>
          <w:sz w:val="24"/>
          <w:szCs w:val="24"/>
        </w:rPr>
        <w:t xml:space="preserve"> </w:t>
      </w:r>
      <w:r w:rsidR="0034628C">
        <w:rPr>
          <w:b/>
          <w:bCs/>
          <w:sz w:val="24"/>
          <w:szCs w:val="24"/>
        </w:rPr>
        <w:t>3</w:t>
      </w:r>
      <w:r w:rsidR="003A7EAD">
        <w:rPr>
          <w:b/>
          <w:bCs/>
          <w:sz w:val="24"/>
          <w:szCs w:val="24"/>
        </w:rPr>
        <w:t xml:space="preserve"> </w:t>
      </w:r>
      <w:r>
        <w:rPr>
          <w:b/>
          <w:bCs/>
          <w:sz w:val="24"/>
          <w:szCs w:val="24"/>
        </w:rPr>
        <w:t>-0)</w:t>
      </w:r>
    </w:p>
    <w:p w14:paraId="35FE9901" w14:textId="3DAE8150" w:rsidR="00404C59" w:rsidRDefault="00404C59" w:rsidP="00404C59">
      <w:pPr>
        <w:rPr>
          <w:b/>
          <w:bCs/>
          <w:sz w:val="24"/>
          <w:szCs w:val="24"/>
        </w:rPr>
      </w:pPr>
      <w:r>
        <w:rPr>
          <w:b/>
          <w:bCs/>
          <w:sz w:val="24"/>
          <w:szCs w:val="24"/>
        </w:rPr>
        <w:t>Visitors:</w:t>
      </w:r>
      <w:r w:rsidR="003A7EAD">
        <w:rPr>
          <w:b/>
          <w:bCs/>
          <w:sz w:val="24"/>
          <w:szCs w:val="24"/>
        </w:rPr>
        <w:t xml:space="preserve"> </w:t>
      </w:r>
      <w:r w:rsidR="0034628C">
        <w:rPr>
          <w:b/>
          <w:bCs/>
          <w:sz w:val="24"/>
          <w:szCs w:val="24"/>
        </w:rPr>
        <w:t xml:space="preserve">Judy Aron, </w:t>
      </w:r>
      <w:r w:rsidR="0087100F">
        <w:rPr>
          <w:b/>
          <w:bCs/>
          <w:sz w:val="24"/>
          <w:szCs w:val="24"/>
        </w:rPr>
        <w:t xml:space="preserve">John </w:t>
      </w:r>
      <w:r w:rsidR="00500A42">
        <w:rPr>
          <w:b/>
          <w:bCs/>
          <w:sz w:val="24"/>
          <w:szCs w:val="24"/>
        </w:rPr>
        <w:t>and Rita Revilla</w:t>
      </w:r>
    </w:p>
    <w:p w14:paraId="588A935E" w14:textId="51DB3423" w:rsidR="003A7EAD" w:rsidRDefault="00500A42" w:rsidP="00404C59">
      <w:pPr>
        <w:rPr>
          <w:sz w:val="24"/>
          <w:szCs w:val="24"/>
        </w:rPr>
      </w:pPr>
      <w:r>
        <w:rPr>
          <w:b/>
          <w:bCs/>
          <w:sz w:val="24"/>
          <w:szCs w:val="24"/>
        </w:rPr>
        <w:t xml:space="preserve">Judy Aron </w:t>
      </w:r>
      <w:r>
        <w:rPr>
          <w:sz w:val="24"/>
          <w:szCs w:val="24"/>
        </w:rPr>
        <w:t xml:space="preserve">had come to discuss what was going on in Concord as far as bills were concerned. A bill which allowed a town or city to go to the Fiscal Committee for up to $100,000 in immediate relief for a disaster. This would not have to be paid back. Judy had sponsored the bill and it had passed the house and was headed for the Senate. She also updated the board on other bills that were in the State House or Senate. She also gave the Board information on who to get in touch with about the traffic bridge and McDermott Covered </w:t>
      </w:r>
      <w:r w:rsidR="00772DF4">
        <w:rPr>
          <w:sz w:val="24"/>
          <w:szCs w:val="24"/>
        </w:rPr>
        <w:t>Bridge abutments that are being undermined each time we have a water event.</w:t>
      </w:r>
      <w:r w:rsidR="00B810A7">
        <w:rPr>
          <w:sz w:val="24"/>
          <w:szCs w:val="24"/>
        </w:rPr>
        <w:t xml:space="preserve"> They will be contacting NHDES.</w:t>
      </w:r>
    </w:p>
    <w:p w14:paraId="71E0A5BC" w14:textId="1522E488" w:rsidR="00772DF4" w:rsidRPr="00772DF4" w:rsidRDefault="00772DF4" w:rsidP="00404C59">
      <w:pPr>
        <w:rPr>
          <w:b/>
          <w:bCs/>
          <w:sz w:val="24"/>
          <w:szCs w:val="24"/>
        </w:rPr>
      </w:pPr>
      <w:r>
        <w:rPr>
          <w:b/>
          <w:bCs/>
          <w:sz w:val="24"/>
          <w:szCs w:val="24"/>
        </w:rPr>
        <w:t xml:space="preserve">John and Rita Revilla </w:t>
      </w:r>
      <w:r>
        <w:rPr>
          <w:sz w:val="24"/>
          <w:szCs w:val="24"/>
        </w:rPr>
        <w:t>regarding the</w:t>
      </w:r>
      <w:r w:rsidR="00167355">
        <w:rPr>
          <w:sz w:val="24"/>
          <w:szCs w:val="24"/>
        </w:rPr>
        <w:t xml:space="preserve"> OHRV Ordinance that Devin had copied for the Select Board to consider. John stated that they saw at least 4 or 5 OHRV’s on their road</w:t>
      </w:r>
      <w:r w:rsidR="009C0652">
        <w:rPr>
          <w:sz w:val="24"/>
          <w:szCs w:val="24"/>
        </w:rPr>
        <w:t xml:space="preserve"> this past weekend and they thought it would be a good thing to adopt as to keep everyone legal to use their OHRV on the roads. The Select Board is going to study it and decide at a later date.</w:t>
      </w:r>
    </w:p>
    <w:p w14:paraId="2EC16D4D" w14:textId="6EDAD2D0" w:rsidR="00285FC1" w:rsidRPr="0070021A" w:rsidRDefault="00404C59" w:rsidP="0070021A">
      <w:pPr>
        <w:rPr>
          <w:b/>
          <w:bCs/>
          <w:sz w:val="24"/>
          <w:szCs w:val="24"/>
        </w:rPr>
      </w:pPr>
      <w:r>
        <w:rPr>
          <w:b/>
          <w:bCs/>
          <w:sz w:val="24"/>
          <w:szCs w:val="24"/>
        </w:rPr>
        <w:t>Old Business:</w:t>
      </w:r>
    </w:p>
    <w:p w14:paraId="1A05F3EB" w14:textId="0DF24CE6" w:rsidR="00285FC1" w:rsidRPr="009C0652" w:rsidRDefault="009C0652" w:rsidP="003E34A8">
      <w:pPr>
        <w:pStyle w:val="ListParagraph"/>
        <w:numPr>
          <w:ilvl w:val="0"/>
          <w:numId w:val="1"/>
        </w:numPr>
        <w:rPr>
          <w:b/>
          <w:bCs/>
          <w:sz w:val="24"/>
          <w:szCs w:val="24"/>
        </w:rPr>
      </w:pPr>
      <w:r>
        <w:rPr>
          <w:sz w:val="24"/>
          <w:szCs w:val="24"/>
        </w:rPr>
        <w:t>News from Concord – As per our State Rep, Judy Aron above.</w:t>
      </w:r>
    </w:p>
    <w:p w14:paraId="67A46588" w14:textId="7DAB6AD4" w:rsidR="0071263D" w:rsidRPr="00B810A7" w:rsidRDefault="00B810A7" w:rsidP="00B810A7">
      <w:pPr>
        <w:pStyle w:val="ListParagraph"/>
        <w:numPr>
          <w:ilvl w:val="0"/>
          <w:numId w:val="1"/>
        </w:numPr>
        <w:rPr>
          <w:b/>
          <w:bCs/>
          <w:sz w:val="24"/>
          <w:szCs w:val="24"/>
        </w:rPr>
      </w:pPr>
      <w:r>
        <w:rPr>
          <w:sz w:val="24"/>
          <w:szCs w:val="24"/>
        </w:rPr>
        <w:t>OHRV Ordinance – As per discussion above with John and Rita Revilla.</w:t>
      </w:r>
    </w:p>
    <w:p w14:paraId="57A6E20E" w14:textId="5CAED30E" w:rsidR="00A73697" w:rsidRPr="00B810A7" w:rsidRDefault="00E26403" w:rsidP="0070021A">
      <w:pPr>
        <w:pStyle w:val="ListParagraph"/>
        <w:numPr>
          <w:ilvl w:val="0"/>
          <w:numId w:val="1"/>
        </w:numPr>
        <w:rPr>
          <w:b/>
          <w:bCs/>
          <w:sz w:val="24"/>
          <w:szCs w:val="24"/>
        </w:rPr>
      </w:pPr>
      <w:r>
        <w:rPr>
          <w:bCs/>
          <w:sz w:val="24"/>
          <w:szCs w:val="24"/>
        </w:rPr>
        <w:t xml:space="preserve">The </w:t>
      </w:r>
      <w:r w:rsidR="00B810A7">
        <w:rPr>
          <w:bCs/>
          <w:sz w:val="24"/>
          <w:szCs w:val="24"/>
        </w:rPr>
        <w:t>Bid Sheets were gone over and Devin will get it to Road Agent Todd Porter to review and then get it out to the contractors to bid on by the end of the week.</w:t>
      </w:r>
    </w:p>
    <w:p w14:paraId="6ADFD2EA" w14:textId="43D2F83C" w:rsidR="00B810A7" w:rsidRPr="00D06514" w:rsidRDefault="00B810A7" w:rsidP="0070021A">
      <w:pPr>
        <w:pStyle w:val="ListParagraph"/>
        <w:numPr>
          <w:ilvl w:val="0"/>
          <w:numId w:val="1"/>
        </w:numPr>
        <w:rPr>
          <w:b/>
          <w:bCs/>
          <w:sz w:val="24"/>
          <w:szCs w:val="24"/>
        </w:rPr>
      </w:pPr>
      <w:r>
        <w:rPr>
          <w:sz w:val="24"/>
          <w:szCs w:val="24"/>
        </w:rPr>
        <w:t>Filling the Full-Time Police Chief/SRO position was discussed. Nate will look for sample of duties of a Police Chief/School Resource Office to bring back to the Board to go over and then advertise</w:t>
      </w:r>
      <w:r w:rsidR="00D06514">
        <w:rPr>
          <w:sz w:val="24"/>
          <w:szCs w:val="24"/>
        </w:rPr>
        <w:t xml:space="preserve">. Nate will contact the Fall Mountain School District to be sure they know what is expected. Then the Board will come up with a salary to offer the </w:t>
      </w:r>
      <w:proofErr w:type="spellStart"/>
      <w:r w:rsidR="00D06514">
        <w:rPr>
          <w:sz w:val="24"/>
          <w:szCs w:val="24"/>
        </w:rPr>
        <w:t>candiates</w:t>
      </w:r>
      <w:proofErr w:type="spellEnd"/>
      <w:r w:rsidR="00D06514">
        <w:rPr>
          <w:sz w:val="24"/>
          <w:szCs w:val="24"/>
        </w:rPr>
        <w:t>.</w:t>
      </w:r>
    </w:p>
    <w:p w14:paraId="3C0297A2" w14:textId="06E77835" w:rsidR="00D06514" w:rsidRPr="00D06514" w:rsidRDefault="00D06514" w:rsidP="0070021A">
      <w:pPr>
        <w:pStyle w:val="ListParagraph"/>
        <w:numPr>
          <w:ilvl w:val="0"/>
          <w:numId w:val="1"/>
        </w:numPr>
        <w:rPr>
          <w:b/>
          <w:bCs/>
          <w:sz w:val="24"/>
          <w:szCs w:val="24"/>
        </w:rPr>
      </w:pPr>
      <w:r>
        <w:rPr>
          <w:sz w:val="24"/>
          <w:szCs w:val="24"/>
        </w:rPr>
        <w:t xml:space="preserve">The </w:t>
      </w:r>
      <w:proofErr w:type="gramStart"/>
      <w:r>
        <w:rPr>
          <w:sz w:val="24"/>
          <w:szCs w:val="24"/>
        </w:rPr>
        <w:t>Admin</w:t>
      </w:r>
      <w:proofErr w:type="gramEnd"/>
      <w:r>
        <w:rPr>
          <w:sz w:val="24"/>
          <w:szCs w:val="24"/>
        </w:rPr>
        <w:t xml:space="preserve"> stated that as January 1, 2025, the Town would have to ACH or wire transfer the money to the NH Bond Bank as they would no longer accept checks.</w:t>
      </w:r>
    </w:p>
    <w:p w14:paraId="5B63ABF0" w14:textId="45EEE5E7" w:rsidR="00D06514" w:rsidRPr="00E26403" w:rsidRDefault="00D06514" w:rsidP="0070021A">
      <w:pPr>
        <w:pStyle w:val="ListParagraph"/>
        <w:numPr>
          <w:ilvl w:val="0"/>
          <w:numId w:val="1"/>
        </w:numPr>
        <w:rPr>
          <w:b/>
          <w:bCs/>
          <w:sz w:val="24"/>
          <w:szCs w:val="24"/>
        </w:rPr>
      </w:pPr>
      <w:r>
        <w:rPr>
          <w:sz w:val="24"/>
          <w:szCs w:val="24"/>
        </w:rPr>
        <w:t xml:space="preserve">It was decided that they would wait until another meeting to discuss Town Office Security updates and Municipal Office clean up and organization. </w:t>
      </w:r>
    </w:p>
    <w:p w14:paraId="51A20219" w14:textId="01F4EC37" w:rsidR="00F81FD7" w:rsidRDefault="00F81FD7" w:rsidP="00F81FD7">
      <w:pPr>
        <w:rPr>
          <w:bCs/>
          <w:sz w:val="24"/>
          <w:szCs w:val="24"/>
        </w:rPr>
      </w:pPr>
      <w:r>
        <w:rPr>
          <w:b/>
          <w:sz w:val="24"/>
          <w:szCs w:val="24"/>
        </w:rPr>
        <w:t>New Business:</w:t>
      </w:r>
    </w:p>
    <w:p w14:paraId="7CC0DCE8" w14:textId="06D2352D" w:rsidR="00B81E2A" w:rsidRPr="0071263D" w:rsidRDefault="00F81FD7" w:rsidP="003E34A8">
      <w:pPr>
        <w:pStyle w:val="ListParagraph"/>
        <w:numPr>
          <w:ilvl w:val="0"/>
          <w:numId w:val="2"/>
        </w:numPr>
        <w:rPr>
          <w:b/>
          <w:bCs/>
          <w:sz w:val="24"/>
          <w:szCs w:val="24"/>
        </w:rPr>
      </w:pPr>
      <w:r>
        <w:rPr>
          <w:bCs/>
          <w:sz w:val="24"/>
          <w:szCs w:val="24"/>
        </w:rPr>
        <w:t>The Select Board signed Orders</w:t>
      </w:r>
    </w:p>
    <w:p w14:paraId="2755A3FE" w14:textId="67AC397E" w:rsidR="0071263D" w:rsidRPr="00E26403" w:rsidRDefault="0071263D" w:rsidP="003E34A8">
      <w:pPr>
        <w:pStyle w:val="ListParagraph"/>
        <w:numPr>
          <w:ilvl w:val="0"/>
          <w:numId w:val="2"/>
        </w:numPr>
        <w:rPr>
          <w:b/>
          <w:bCs/>
          <w:sz w:val="24"/>
          <w:szCs w:val="24"/>
        </w:rPr>
      </w:pPr>
      <w:r>
        <w:rPr>
          <w:bCs/>
          <w:sz w:val="24"/>
          <w:szCs w:val="24"/>
        </w:rPr>
        <w:t>The Selec</w:t>
      </w:r>
      <w:r w:rsidR="00B810A7">
        <w:rPr>
          <w:bCs/>
          <w:sz w:val="24"/>
          <w:szCs w:val="24"/>
        </w:rPr>
        <w:t>t Board signed an abatement form.</w:t>
      </w:r>
    </w:p>
    <w:p w14:paraId="09988E3F" w14:textId="7B4B83C0" w:rsidR="00E26403" w:rsidRPr="00B810A7" w:rsidRDefault="00E26403" w:rsidP="00B810A7">
      <w:pPr>
        <w:pStyle w:val="ListParagraph"/>
        <w:numPr>
          <w:ilvl w:val="0"/>
          <w:numId w:val="2"/>
        </w:numPr>
        <w:rPr>
          <w:b/>
          <w:bCs/>
          <w:sz w:val="24"/>
          <w:szCs w:val="24"/>
        </w:rPr>
      </w:pPr>
      <w:r>
        <w:rPr>
          <w:bCs/>
          <w:sz w:val="24"/>
          <w:szCs w:val="24"/>
        </w:rPr>
        <w:t xml:space="preserve">The Select Board signed </w:t>
      </w:r>
      <w:r w:rsidR="00B810A7">
        <w:rPr>
          <w:bCs/>
          <w:sz w:val="24"/>
          <w:szCs w:val="24"/>
        </w:rPr>
        <w:t>a warrant for Gravel Tax.</w:t>
      </w:r>
    </w:p>
    <w:p w14:paraId="5931FB67" w14:textId="77777777" w:rsidR="00E26403" w:rsidRPr="00E26403" w:rsidRDefault="00E26403" w:rsidP="00E26403">
      <w:pPr>
        <w:pStyle w:val="ListParagraph"/>
        <w:ind w:left="690"/>
        <w:rPr>
          <w:b/>
          <w:bCs/>
          <w:sz w:val="24"/>
          <w:szCs w:val="24"/>
        </w:rPr>
      </w:pPr>
    </w:p>
    <w:p w14:paraId="5ACE77C7" w14:textId="04FF63A7" w:rsidR="00F81FD7" w:rsidRPr="00E26403" w:rsidRDefault="00B810A7" w:rsidP="00E26403">
      <w:pPr>
        <w:rPr>
          <w:b/>
          <w:bCs/>
          <w:sz w:val="24"/>
          <w:szCs w:val="24"/>
        </w:rPr>
      </w:pPr>
      <w:r>
        <w:rPr>
          <w:bCs/>
          <w:sz w:val="24"/>
          <w:szCs w:val="24"/>
        </w:rPr>
        <w:t>Nate</w:t>
      </w:r>
      <w:r w:rsidR="00F81FD7" w:rsidRPr="00E26403">
        <w:rPr>
          <w:bCs/>
          <w:sz w:val="24"/>
          <w:szCs w:val="24"/>
        </w:rPr>
        <w:t xml:space="preserve"> made a motion to adjourn at </w:t>
      </w:r>
      <w:r w:rsidR="0071263D" w:rsidRPr="00E26403">
        <w:rPr>
          <w:bCs/>
          <w:sz w:val="24"/>
          <w:szCs w:val="24"/>
        </w:rPr>
        <w:t>8:</w:t>
      </w:r>
      <w:r>
        <w:rPr>
          <w:bCs/>
          <w:sz w:val="24"/>
          <w:szCs w:val="24"/>
        </w:rPr>
        <w:t>42</w:t>
      </w:r>
      <w:r w:rsidR="00F81FD7" w:rsidRPr="00E26403">
        <w:rPr>
          <w:bCs/>
          <w:sz w:val="24"/>
          <w:szCs w:val="24"/>
        </w:rPr>
        <w:t xml:space="preserve"> pm and </w:t>
      </w:r>
      <w:r w:rsidR="00563C89" w:rsidRPr="00E26403">
        <w:rPr>
          <w:bCs/>
          <w:sz w:val="24"/>
          <w:szCs w:val="24"/>
        </w:rPr>
        <w:t>Katie</w:t>
      </w:r>
      <w:r w:rsidR="00F81FD7" w:rsidRPr="00E26403">
        <w:rPr>
          <w:bCs/>
          <w:sz w:val="24"/>
          <w:szCs w:val="24"/>
        </w:rPr>
        <w:t xml:space="preserve"> seconded the motion. (</w:t>
      </w:r>
      <w:r>
        <w:rPr>
          <w:bCs/>
          <w:sz w:val="24"/>
          <w:szCs w:val="24"/>
        </w:rPr>
        <w:t>3</w:t>
      </w:r>
      <w:r w:rsidR="00F81FD7" w:rsidRPr="00E26403">
        <w:rPr>
          <w:bCs/>
          <w:sz w:val="24"/>
          <w:szCs w:val="24"/>
        </w:rPr>
        <w:t>-0)</w:t>
      </w:r>
    </w:p>
    <w:p w14:paraId="2D34C99E" w14:textId="451FA253" w:rsidR="00404C59" w:rsidRPr="00E26403" w:rsidRDefault="00F81FD7" w:rsidP="00F81FD7">
      <w:pPr>
        <w:rPr>
          <w:bCs/>
          <w:sz w:val="24"/>
          <w:szCs w:val="24"/>
        </w:rPr>
      </w:pPr>
      <w:r>
        <w:rPr>
          <w:bCs/>
          <w:sz w:val="24"/>
          <w:szCs w:val="24"/>
        </w:rPr>
        <w:t>Respectfully submitted by Linda Christie</w:t>
      </w:r>
    </w:p>
    <w:sectPr w:rsidR="00404C59" w:rsidRPr="00E26403" w:rsidSect="009D29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100513"/>
    <w:multiLevelType w:val="hybridMultilevel"/>
    <w:tmpl w:val="0EE25F16"/>
    <w:lvl w:ilvl="0" w:tplc="D742899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BB862CC"/>
    <w:multiLevelType w:val="hybridMultilevel"/>
    <w:tmpl w:val="B5FC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892501">
    <w:abstractNumId w:val="1"/>
  </w:num>
  <w:num w:numId="2" w16cid:durableId="85762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59"/>
    <w:rsid w:val="000A2E41"/>
    <w:rsid w:val="00167355"/>
    <w:rsid w:val="00234709"/>
    <w:rsid w:val="00285FC1"/>
    <w:rsid w:val="002E72F9"/>
    <w:rsid w:val="0034628C"/>
    <w:rsid w:val="0037732F"/>
    <w:rsid w:val="003A7EAD"/>
    <w:rsid w:val="003E34A8"/>
    <w:rsid w:val="00404C59"/>
    <w:rsid w:val="004838F1"/>
    <w:rsid w:val="00500A42"/>
    <w:rsid w:val="00563C89"/>
    <w:rsid w:val="00573A95"/>
    <w:rsid w:val="005D2865"/>
    <w:rsid w:val="0067096B"/>
    <w:rsid w:val="0070021A"/>
    <w:rsid w:val="0071263D"/>
    <w:rsid w:val="007261F3"/>
    <w:rsid w:val="00772DF4"/>
    <w:rsid w:val="007B05A3"/>
    <w:rsid w:val="0087100F"/>
    <w:rsid w:val="008B28A9"/>
    <w:rsid w:val="009A1D3C"/>
    <w:rsid w:val="009C0652"/>
    <w:rsid w:val="009D29E3"/>
    <w:rsid w:val="00A73697"/>
    <w:rsid w:val="00AC3610"/>
    <w:rsid w:val="00B13952"/>
    <w:rsid w:val="00B810A7"/>
    <w:rsid w:val="00B81E2A"/>
    <w:rsid w:val="00C47ABE"/>
    <w:rsid w:val="00C50552"/>
    <w:rsid w:val="00D06514"/>
    <w:rsid w:val="00D0652C"/>
    <w:rsid w:val="00D76E39"/>
    <w:rsid w:val="00E26403"/>
    <w:rsid w:val="00EF3E40"/>
    <w:rsid w:val="00F015BC"/>
    <w:rsid w:val="00F810C9"/>
    <w:rsid w:val="00F81FD7"/>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CE75"/>
  <w15:chartTrackingRefBased/>
  <w15:docId w15:val="{AFC50BF8-4A3C-445E-A3D9-F5D0F40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townoflangdon@outlook.com</dc:creator>
  <cp:keywords/>
  <dc:description/>
  <cp:lastModifiedBy>townoflangdon@outlook.com</cp:lastModifiedBy>
  <cp:revision>2</cp:revision>
  <cp:lastPrinted>2024-04-17T12:27:00Z</cp:lastPrinted>
  <dcterms:created xsi:type="dcterms:W3CDTF">2024-04-17T14:45:00Z</dcterms:created>
  <dcterms:modified xsi:type="dcterms:W3CDTF">2024-04-17T14:45:00Z</dcterms:modified>
</cp:coreProperties>
</file>